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C0D5A" w14:textId="77777777" w:rsidR="00D24E0B" w:rsidRDefault="00D24E0B" w:rsidP="00A71739">
      <w:pPr>
        <w:tabs>
          <w:tab w:val="center" w:pos="3240"/>
        </w:tabs>
        <w:suppressAutoHyphens/>
        <w:spacing w:line="360" w:lineRule="auto"/>
        <w:jc w:val="center"/>
        <w:rPr>
          <w:b/>
          <w:i/>
          <w:spacing w:val="-2"/>
          <w:sz w:val="28"/>
          <w:lang w:val="en-GB"/>
        </w:rPr>
      </w:pPr>
      <w:bookmarkStart w:id="0" w:name="_GoBack"/>
      <w:bookmarkEnd w:id="0"/>
    </w:p>
    <w:p w14:paraId="4078F96E" w14:textId="77777777" w:rsidR="00D24E0B" w:rsidRPr="00964036" w:rsidRDefault="00964036" w:rsidP="00964036">
      <w:pPr>
        <w:tabs>
          <w:tab w:val="left" w:pos="-720"/>
        </w:tabs>
        <w:suppressAutoHyphens/>
        <w:spacing w:line="360" w:lineRule="auto"/>
        <w:jc w:val="center"/>
        <w:rPr>
          <w:b/>
          <w:i/>
          <w:spacing w:val="-2"/>
          <w:sz w:val="28"/>
          <w:szCs w:val="28"/>
          <w:lang w:val="en-GB"/>
        </w:rPr>
      </w:pPr>
      <w:r w:rsidRPr="00964036">
        <w:rPr>
          <w:b/>
          <w:i/>
          <w:spacing w:val="-2"/>
          <w:sz w:val="28"/>
          <w:szCs w:val="28"/>
          <w:lang w:val="en-GB"/>
        </w:rPr>
        <w:t xml:space="preserve">LIL’ RED ROBIN HOOD </w:t>
      </w:r>
      <w:r w:rsidRPr="00964036">
        <w:rPr>
          <w:b/>
          <w:i/>
          <w:sz w:val="28"/>
          <w:szCs w:val="28"/>
        </w:rPr>
        <w:t>FAMILY MUSICAL</w:t>
      </w:r>
    </w:p>
    <w:p w14:paraId="7C05D297" w14:textId="77777777" w:rsidR="00D24E0B" w:rsidRDefault="00D24E0B" w:rsidP="00A71739">
      <w:pPr>
        <w:tabs>
          <w:tab w:val="left" w:pos="-720"/>
        </w:tabs>
        <w:suppressAutoHyphens/>
        <w:spacing w:line="360" w:lineRule="auto"/>
        <w:rPr>
          <w:i/>
          <w:spacing w:val="-2"/>
          <w:sz w:val="28"/>
          <w:lang w:val="en-GB"/>
        </w:rPr>
      </w:pPr>
    </w:p>
    <w:p w14:paraId="066CDEB3" w14:textId="77777777" w:rsidR="00D24E0B" w:rsidRDefault="00D24E0B" w:rsidP="00A71739">
      <w:pPr>
        <w:tabs>
          <w:tab w:val="left" w:pos="-720"/>
        </w:tabs>
        <w:suppressAutoHyphens/>
        <w:spacing w:line="360" w:lineRule="auto"/>
        <w:jc w:val="both"/>
        <w:rPr>
          <w:i/>
          <w:spacing w:val="-2"/>
          <w:sz w:val="28"/>
          <w:lang w:val="en-GB"/>
        </w:rPr>
      </w:pPr>
      <w:r>
        <w:rPr>
          <w:i/>
          <w:spacing w:val="-2"/>
          <w:sz w:val="28"/>
          <w:lang w:val="en-GB"/>
        </w:rPr>
        <w:t>King's College is going to</w:t>
      </w:r>
      <w:r w:rsidR="001E10F9">
        <w:rPr>
          <w:i/>
          <w:spacing w:val="-2"/>
          <w:sz w:val="28"/>
          <w:lang w:val="en-GB"/>
        </w:rPr>
        <w:t xml:space="preserve"> </w:t>
      </w:r>
      <w:r w:rsidR="00964036">
        <w:rPr>
          <w:i/>
          <w:spacing w:val="-2"/>
          <w:sz w:val="28"/>
          <w:lang w:val="en-GB"/>
        </w:rPr>
        <w:t xml:space="preserve">the </w:t>
      </w:r>
      <w:r w:rsidR="00964036">
        <w:rPr>
          <w:b/>
          <w:i/>
          <w:spacing w:val="-2"/>
          <w:sz w:val="28"/>
          <w:lang w:val="en-GB"/>
        </w:rPr>
        <w:t>Lil’ Red Robin Hood</w:t>
      </w:r>
      <w:r>
        <w:rPr>
          <w:i/>
          <w:spacing w:val="-2"/>
          <w:sz w:val="28"/>
          <w:lang w:val="en-GB"/>
        </w:rPr>
        <w:t xml:space="preserve"> </w:t>
      </w:r>
      <w:r w:rsidR="00964036" w:rsidRPr="00964036">
        <w:rPr>
          <w:b/>
          <w:bCs/>
          <w:i/>
          <w:spacing w:val="-2"/>
          <w:sz w:val="28"/>
          <w:lang w:val="en-GB"/>
        </w:rPr>
        <w:t>Family Musical</w:t>
      </w:r>
      <w:r w:rsidR="00964036">
        <w:rPr>
          <w:b/>
          <w:bCs/>
          <w:i/>
          <w:spacing w:val="-2"/>
          <w:sz w:val="28"/>
          <w:lang w:val="en-GB"/>
        </w:rPr>
        <w:t xml:space="preserve"> </w:t>
      </w:r>
      <w:r>
        <w:rPr>
          <w:i/>
          <w:spacing w:val="-2"/>
          <w:sz w:val="28"/>
          <w:lang w:val="en-GB"/>
        </w:rPr>
        <w:t xml:space="preserve">(11:30 a.m.) at the </w:t>
      </w:r>
      <w:r w:rsidR="004705FC">
        <w:rPr>
          <w:i/>
          <w:spacing w:val="-2"/>
          <w:sz w:val="28"/>
          <w:lang w:val="en-GB"/>
        </w:rPr>
        <w:t>Winter Garden</w:t>
      </w:r>
      <w:r>
        <w:rPr>
          <w:i/>
          <w:spacing w:val="-2"/>
          <w:sz w:val="28"/>
          <w:lang w:val="en-GB"/>
        </w:rPr>
        <w:t xml:space="preserve"> Theatre on </w:t>
      </w:r>
      <w:r w:rsidR="005F5C27">
        <w:rPr>
          <w:b/>
          <w:i/>
          <w:spacing w:val="-2"/>
          <w:sz w:val="28"/>
          <w:lang w:val="en-GB"/>
        </w:rPr>
        <w:t>T</w:t>
      </w:r>
      <w:r w:rsidR="004705FC">
        <w:rPr>
          <w:b/>
          <w:i/>
          <w:spacing w:val="-2"/>
          <w:sz w:val="28"/>
          <w:lang w:val="en-GB"/>
        </w:rPr>
        <w:t>ue</w:t>
      </w:r>
      <w:r w:rsidR="005F5C27">
        <w:rPr>
          <w:b/>
          <w:i/>
          <w:spacing w:val="-2"/>
          <w:sz w:val="28"/>
          <w:lang w:val="en-GB"/>
        </w:rPr>
        <w:t>sday</w:t>
      </w:r>
      <w:r>
        <w:rPr>
          <w:b/>
          <w:i/>
          <w:spacing w:val="-2"/>
          <w:sz w:val="28"/>
          <w:lang w:val="en-GB"/>
        </w:rPr>
        <w:t xml:space="preserve">, December </w:t>
      </w:r>
      <w:r w:rsidR="000F508C">
        <w:rPr>
          <w:b/>
          <w:i/>
          <w:spacing w:val="-2"/>
          <w:sz w:val="28"/>
          <w:lang w:val="en-GB"/>
        </w:rPr>
        <w:t>1</w:t>
      </w:r>
      <w:r w:rsidR="004705FC">
        <w:rPr>
          <w:b/>
          <w:i/>
          <w:spacing w:val="-2"/>
          <w:sz w:val="28"/>
          <w:lang w:val="en-GB"/>
        </w:rPr>
        <w:t>0</w:t>
      </w:r>
      <w:r>
        <w:rPr>
          <w:b/>
          <w:i/>
          <w:spacing w:val="-2"/>
          <w:sz w:val="28"/>
          <w:lang w:val="en-GB"/>
        </w:rPr>
        <w:t>, 201</w:t>
      </w:r>
      <w:r w:rsidR="004705FC">
        <w:rPr>
          <w:b/>
          <w:i/>
          <w:spacing w:val="-2"/>
          <w:sz w:val="28"/>
          <w:lang w:val="en-GB"/>
        </w:rPr>
        <w:t>9</w:t>
      </w:r>
      <w:r>
        <w:rPr>
          <w:i/>
          <w:spacing w:val="-2"/>
          <w:sz w:val="28"/>
          <w:lang w:val="en-GB"/>
        </w:rPr>
        <w:t>.  There will not be any classes that day.  We will be leaving the school at 8:00 a.m.  Pick-up is at 3:30 p.m. at the school.  The cost is included on your August invoice.  The cost includes transportation, lunch, and admission.  Full dress uniform, including blazer and well-polished black shoes, is required.</w:t>
      </w:r>
    </w:p>
    <w:p w14:paraId="19A8259D" w14:textId="77777777" w:rsidR="00D24E0B" w:rsidRDefault="00D24E0B" w:rsidP="00A71739">
      <w:pPr>
        <w:tabs>
          <w:tab w:val="left" w:pos="-720"/>
        </w:tabs>
        <w:suppressAutoHyphens/>
        <w:spacing w:line="360" w:lineRule="auto"/>
        <w:jc w:val="both"/>
        <w:rPr>
          <w:i/>
          <w:spacing w:val="-2"/>
          <w:sz w:val="28"/>
          <w:lang w:val="en-GB"/>
        </w:rPr>
      </w:pPr>
    </w:p>
    <w:p w14:paraId="62B7AE6E" w14:textId="77777777" w:rsidR="00D24E0B" w:rsidRDefault="00D24E0B" w:rsidP="00A71739">
      <w:pPr>
        <w:spacing w:line="360" w:lineRule="auto"/>
        <w:jc w:val="both"/>
        <w:rPr>
          <w:i/>
          <w:sz w:val="28"/>
        </w:rPr>
      </w:pPr>
      <w:r>
        <w:rPr>
          <w:i/>
          <w:sz w:val="28"/>
        </w:rPr>
        <w:t xml:space="preserve">King’s College School will provide supervisory volunteers to supplement teacher advisors.  Combined, there will be a minimum of </w:t>
      </w:r>
      <w:r>
        <w:rPr>
          <w:b/>
          <w:i/>
          <w:sz w:val="28"/>
        </w:rPr>
        <w:t>one</w:t>
      </w:r>
      <w:r>
        <w:rPr>
          <w:i/>
          <w:sz w:val="28"/>
        </w:rPr>
        <w:t xml:space="preserve"> supervisor for every </w:t>
      </w:r>
      <w:r>
        <w:rPr>
          <w:b/>
          <w:i/>
          <w:sz w:val="28"/>
        </w:rPr>
        <w:t xml:space="preserve">ten </w:t>
      </w:r>
      <w:r>
        <w:rPr>
          <w:i/>
          <w:sz w:val="28"/>
        </w:rPr>
        <w:t>students.</w:t>
      </w:r>
    </w:p>
    <w:p w14:paraId="3BABAD38" w14:textId="77777777" w:rsidR="00D24E0B" w:rsidRDefault="00D24E0B" w:rsidP="00A71739">
      <w:pPr>
        <w:spacing w:line="360" w:lineRule="auto"/>
        <w:jc w:val="both"/>
        <w:rPr>
          <w:i/>
          <w:sz w:val="28"/>
        </w:rPr>
      </w:pPr>
    </w:p>
    <w:p w14:paraId="44210F77" w14:textId="77777777" w:rsidR="00D24E0B" w:rsidRDefault="00D24E0B" w:rsidP="00A71739">
      <w:pPr>
        <w:spacing w:line="360" w:lineRule="auto"/>
        <w:jc w:val="both"/>
        <w:rPr>
          <w:sz w:val="28"/>
        </w:rPr>
      </w:pPr>
      <w:r>
        <w:rPr>
          <w:i/>
          <w:sz w:val="28"/>
        </w:rPr>
        <w:t>The King’s College School rules of conduct for student behaviour, and the consequences if they are broken, are in place during this trip.</w:t>
      </w:r>
      <w:r>
        <w:rPr>
          <w:sz w:val="28"/>
        </w:rPr>
        <w:t xml:space="preserve">  </w:t>
      </w:r>
      <w:r>
        <w:rPr>
          <w:i/>
          <w:sz w:val="28"/>
        </w:rPr>
        <w:t>In addition, failure to comply with the King’s College School rules of conduct will result in the parents being notified and the student being sent home at the earliest opportunity, at the parents’ expense.</w:t>
      </w:r>
    </w:p>
    <w:sectPr w:rsidR="00D24E0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F9"/>
    <w:rsid w:val="000F508C"/>
    <w:rsid w:val="00173E45"/>
    <w:rsid w:val="001E10F9"/>
    <w:rsid w:val="00395D47"/>
    <w:rsid w:val="00411CA5"/>
    <w:rsid w:val="004310EE"/>
    <w:rsid w:val="004705FC"/>
    <w:rsid w:val="004C1ECE"/>
    <w:rsid w:val="005F5C27"/>
    <w:rsid w:val="0060309A"/>
    <w:rsid w:val="00620933"/>
    <w:rsid w:val="00935B55"/>
    <w:rsid w:val="00964036"/>
    <w:rsid w:val="009A1005"/>
    <w:rsid w:val="009C50F0"/>
    <w:rsid w:val="00A71739"/>
    <w:rsid w:val="00D24E0B"/>
    <w:rsid w:val="00EE6F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A9D90A"/>
  <w15:chartTrackingRefBased/>
  <w15:docId w15:val="{99369B8A-86FA-48B9-87E6-33D6B947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tabs>
        <w:tab w:val="center" w:pos="3240"/>
      </w:tabs>
      <w:suppressAutoHyphens/>
      <w:spacing w:line="360" w:lineRule="auto"/>
      <w:ind w:left="2160"/>
      <w:jc w:val="center"/>
      <w:outlineLvl w:val="0"/>
    </w:pPr>
    <w:rPr>
      <w:b/>
      <w:i/>
      <w:spacing w:val="-2"/>
      <w:sz w:val="28"/>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09A"/>
    <w:rPr>
      <w:rFonts w:ascii="Segoe UI" w:hAnsi="Segoe UI" w:cs="Segoe UI"/>
      <w:sz w:val="18"/>
      <w:szCs w:val="18"/>
    </w:rPr>
  </w:style>
  <w:style w:type="character" w:customStyle="1" w:styleId="BalloonTextChar">
    <w:name w:val="Balloon Text Char"/>
    <w:link w:val="BalloonText"/>
    <w:uiPriority w:val="99"/>
    <w:semiHidden/>
    <w:rsid w:val="0060309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852</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PETER PAN FAMILY MUSICAL</vt:lpstr>
    </vt:vector>
  </TitlesOfParts>
  <Company>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PAN FAMILY MUSICAL</dc:title>
  <dc:subject/>
  <dc:creator>Kings College</dc:creator>
  <cp:keywords/>
  <cp:lastModifiedBy>Jeff grimshaw</cp:lastModifiedBy>
  <cp:revision>2</cp:revision>
  <cp:lastPrinted>2019-08-06T18:12:00Z</cp:lastPrinted>
  <dcterms:created xsi:type="dcterms:W3CDTF">2019-09-12T14:38:00Z</dcterms:created>
  <dcterms:modified xsi:type="dcterms:W3CDTF">2019-09-12T14:38:00Z</dcterms:modified>
</cp:coreProperties>
</file>